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mc="http://schemas.openxmlformats.org/markup-compatibility/2006" xmlns:wp="http://schemas.openxmlformats.org/drawingml/2006/wordprocessingDrawing" xmlns:v="urn:schemas-microsoft-com:vml" xmlns:w10="urn:schemas-microsoft-com:office:word" xmlns:r="http://schemas.openxmlformats.org/officeDocument/2006/relationships">
  <w:body>
    <w:p>
      <w:pPr>
        <w:spacing w:line="240" w:lineRule="exact" w:before="34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420" w:lineRule="atLeast"/>
        <w:ind w:left="2820" w:right="0"/>
        <w:jc w:val="both"/>
        <w:textAlignment w:val="auto"/>
        <w:rPr>
          <w:sz w:val="29"/>
        </w:rPr>
      </w:pPr>
      <w:r>
        <w:rPr>
          <w:rFonts w:ascii="宋体" w:hAnsi="宋体" w:cs="宋体" w:eastAsia="宋体"/>
          <w:sz w:val="29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60" w:after="0" w:line="360" w:lineRule="atLeast"/>
        <w:ind w:left="430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九年级道德与法治答题卡</w:t>
      </w:r>
    </w:p>
    <w:p>
      <w:pPr>
        <w:wordWrap w:val="on"/>
        <w:autoSpaceDE w:val="off"/>
        <w:autoSpaceDN w:val="off"/>
        <w:spacing w:before="220" w:after="0" w:line="200" w:lineRule="atLeast"/>
        <w:ind w:left="8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姓名：</w:t>
      </w:r>
      <w:r>
        <w:rPr>
          <w:rFonts w:ascii="宋体" w:hAnsi="宋体" w:cs="宋体" w:eastAsia="宋体"/>
          <w:sz w:val="24"/>
        </w:rPr>
        <w:t xml:space="preserve">      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考 生 编号</w:t>
      </w:r>
    </w:p>
    <w:p>
      <w:pPr>
        <w:wordWrap w:val="on"/>
        <w:autoSpaceDE w:val="off"/>
        <w:autoSpaceDN w:val="off"/>
        <w:spacing w:before="260" w:after="0" w:line="200" w:lineRule="atLeast"/>
        <w:ind w:left="82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学校：</w:t>
      </w:r>
    </w:p>
    <w:p>
      <w:pPr>
        <w:wordWrap w:val="on"/>
        <w:spacing w:before="0" w:after="0" w:line="1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5499100" cy="165100"/>
                <wp:wrapTopAndBottom/>
                <wp:docPr id="1" name="文本框 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4991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0pt;width:433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4076700" cy="190500"/>
                <wp:wrapTopAndBottom/>
                <wp:docPr id="2" name="文本框 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班级：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00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00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00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00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01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0pt;width:321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班级：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[0]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00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[0]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00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[0]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00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00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1790700</wp:posOffset>
                </wp:positionH>
                <wp:positionV relativeFrom="paragraph">
                  <wp:posOffset>165100</wp:posOffset>
                </wp:positionV>
                <wp:extent cx="2794000" cy="1143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9400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1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1pt;margin-top:13pt;width:220pt;height: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1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□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5194300</wp:posOffset>
                </wp:positionH>
                <wp:positionV relativeFrom="paragraph">
                  <wp:posOffset>76200</wp:posOffset>
                </wp:positionV>
                <wp:extent cx="825500" cy="190500"/>
                <wp:wrapTopAndBottom/>
                <wp:docPr id="4" name="文本框 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25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贴处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码粘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条形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09pt;margin-top:6pt;width:65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贴处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码粘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条形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4076700" cy="88900"/>
                <wp:wrapTopAndBottom/>
                <wp:docPr id="5" name="文本框 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8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0pt;width:321pt;height: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2794000" cy="114300"/>
                <wp:wrapTopAndBottom/>
                <wp:docPr id="6" name="文本框 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9400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1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F1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1pt;margin-top:0pt;width:220pt;height: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1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[2]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[2]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21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F1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88900</wp:posOffset>
                </wp:positionV>
                <wp:extent cx="4076700" cy="177800"/>
                <wp:wrapTopAndBottom/>
                <wp:docPr id="7" name="文本框 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正确填涂：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③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③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7pt;width:321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正确填涂：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31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31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[3]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31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③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③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[3]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[3]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31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4076700" cy="101600"/>
                <wp:wrapTopAndBottom/>
                <wp:docPr id="8" name="文本框 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10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0pt;width:321pt;height: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2806700" cy="127000"/>
                <wp:wrapTopAndBottom/>
                <wp:docPr id="9" name="文本框 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067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④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[4]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④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④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1pt;margin-top:0pt;width:221pt;height:1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41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□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④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4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41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[4]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④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41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④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101600</wp:posOffset>
                </wp:positionV>
                <wp:extent cx="4076700" cy="165100"/>
                <wp:wrapTopAndBottom/>
                <wp:docPr id="10" name="文本框 1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错误填涂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51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51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51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51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8pt;width:321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错误填涂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51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51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[5]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51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[5]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[5]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51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[5]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[5]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220" w:lineRule="atLeast"/>
        <w:ind w:left="28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63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[6]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61</w:t>
      </w:r>
    </w:p>
    <w:p>
      <w:pPr>
        <w:wordWrap w:val="on"/>
        <w:autoSpaceDE w:val="off"/>
        <w:autoSpaceDN w:val="off"/>
        <w:spacing w:before="20" w:after="0" w:line="180" w:lineRule="atLeast"/>
        <w:ind w:left="28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71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77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[7]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[2]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71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11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4076700" cy="292100"/>
                <wp:wrapTopAndBottom/>
                <wp:docPr id="11" name="文本框 1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0pt;width:321pt;height:2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2806700" cy="139700"/>
                <wp:wrapTopAndBottom/>
                <wp:docPr id="12" name="文本框 1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067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83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8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81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81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[K]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(8)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00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图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13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1pt;margin-top:0pt;width:221pt;height: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83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8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81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81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[K]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[8]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(8)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00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图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101600</wp:posOffset>
                </wp:positionV>
                <wp:extent cx="4076700" cy="1778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767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缺考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9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91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91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回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8pt;width:321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缺考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9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91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91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[9]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[9]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[9]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[9]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[9]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[9]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952500</wp:posOffset>
                </wp:positionH>
                <wp:positionV relativeFrom="paragraph">
                  <wp:posOffset>228600</wp:posOffset>
                </wp:positionV>
                <wp:extent cx="279400" cy="1651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94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79400" cy="165100"/>
                                  <wp:docPr id="16" name="Drawing 1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94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5pt;margin-top:18pt;width:22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79400" cy="165100"/>
                            <wp:docPr id="18" name="Drawing 1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9400" cy="165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520700</wp:posOffset>
                </wp:positionH>
                <wp:positionV relativeFrom="paragraph">
                  <wp:posOffset>292100</wp:posOffset>
                </wp:positionV>
                <wp:extent cx="279400" cy="101600"/>
                <wp:wrapTopAndBottom/>
                <wp:docPr id="19" name="文本框 1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9400" cy="10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1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违纪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pt;margin-top:23pt;width:22pt;height: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16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违纪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180" w:lineRule="atLeast"/>
        <w:ind w:left="282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填涂时用2B铅笔将选中项涂满涂黑，黑度以盖过框内字母为准。修改时用橡皮擦干净。</w:t>
      </w:r>
    </w:p>
    <w:p>
      <w:pPr>
        <w:wordWrap w:val="on"/>
        <w:autoSpaceDE w:val="off"/>
        <w:autoSpaceDN w:val="off"/>
        <w:spacing w:before="20" w:after="0" w:line="220" w:lineRule="atLeast"/>
        <w:ind w:left="8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填涂要求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注意题号顺序。保持答题卡整洁，不要折叠、污损。缺考标记与作弊标记由监考老师填涂。</w:t>
      </w:r>
    </w:p>
    <w:p>
      <w:pPr>
        <w:wordWrap w:val="on"/>
        <w:autoSpaceDE w:val="off"/>
        <w:autoSpaceDN w:val="off"/>
        <w:spacing w:before="200" w:after="0" w:line="200" w:lineRule="atLeast"/>
        <w:ind w:left="82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一、选择题(20*3=60分)</w:t>
      </w:r>
    </w:p>
    <w:p>
      <w:pPr>
        <w:wordWrap w:val="on"/>
        <w:spacing w:before="0" w:after="0" w:line="160" w:lineRule="exact"/>
        <w:ind w:left="0" w:right="0"/>
        <w:textAlignment w:val="auto"/>
      </w:pPr>
    </w:p>
    <w:tbl>
      <w:tblPr>
        <w:tblW w:w="0" w:type="auto"/>
        <w:jc w:val="start"/>
        <w:tblInd w:type="dxa" w:w="82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340"/>
        <w:gridCol w:w="2340"/>
        <w:gridCol w:w="2440"/>
        <w:gridCol w:w="2280"/>
      </w:tblGrid>
      <w:tr>
        <w:trPr>
          <w:trHeight w:hRule="atLeast" w:val="1600"/>
        </w:trPr>
        <w:tc>
          <w:tcPr>
            <w:tcW w:w="23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[E]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m</w:t>
            </w:r>
          </w:p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2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□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3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A1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10</w:t>
            </w:r>
          </w:p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4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B1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①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5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A1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181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□</w:t>
            </w:r>
          </w:p>
        </w:tc>
        <w:tc>
          <w:tcPr>
            <w:tcW w:w="23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16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01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[1]</w:t>
            </w:r>
          </w:p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[X]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00</w:t>
            </w:r>
          </w:p>
          <w:p>
            <w:pPr>
              <w:wordWrap w:val="on"/>
              <w:autoSpaceDE w:val="off"/>
              <w:autoSpaceDN w:val="off"/>
              <w:spacing w:before="0" w:after="0" w:line="18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9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图1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[0]</w:t>
            </w:r>
          </w:p>
          <w:p>
            <w:pPr>
              <w:wordWrap w:val="on"/>
              <w:autoSpaceDE w:val="off"/>
              <w:autoSpaceDN w:val="off"/>
              <w:spacing w:before="2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10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[3]</w:t>
            </w:r>
          </w:p>
        </w:tc>
        <w:tc>
          <w:tcPr>
            <w:tcW w:w="24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00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12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[K]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[8]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01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四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0" w:after="0" w:line="18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30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期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10</w:t>
            </w:r>
          </w:p>
        </w:tc>
        <w:tc>
          <w:tcPr>
            <w:tcW w:w="22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[B]|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081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19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[3]</w:t>
            </w:r>
          </w:p>
          <w:p>
            <w:pPr>
              <w:wordWrap w:val="on"/>
              <w:autoSpaceDE w:val="off"/>
              <w:autoSpaceDN w:val="off"/>
              <w:spacing w:before="2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20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1"/>
                <w:color w:val="000000"/>
                <w:b w:val="off"/>
                <w:i w:val="off"/>
              </w:rPr>
              <w:t>[B]</w:t>
            </w:r>
          </w:p>
        </w:tc>
      </w:tr>
    </w:tbl>
    <w:p>
      <w:pPr>
        <w:wordWrap w:val="on"/>
        <w:autoSpaceDE w:val="off"/>
        <w:autoSpaceDN w:val="off"/>
        <w:spacing w:before="480" w:after="0" w:line="200" w:lineRule="atLeast"/>
        <w:ind w:left="82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二、非选择题(共40分)</w:t>
      </w:r>
    </w:p>
    <w:p>
      <w:pPr>
        <w:wordWrap w:val="on"/>
        <w:autoSpaceDE w:val="off"/>
        <w:autoSpaceDN w:val="off"/>
        <w:spacing w:before="620" w:after="0" w:line="420" w:lineRule="atLeast"/>
        <w:ind w:left="820" w:right="0"/>
        <w:jc w:val="both"/>
        <w:textAlignment w:val="auto"/>
        <w:rPr>
          <w:sz w:val="29"/>
        </w:rPr>
      </w:pPr>
      <w:r>
        <w:rPr>
          <w:rFonts w:ascii="宋体" w:hAnsi="宋体" w:cs="宋体" w:eastAsia="宋体"/>
          <w:sz w:val="29"/>
          <w:color w:val="000000"/>
          <w:b w:val="off"/>
          <w:i w:val="off"/>
        </w:rPr>
        <w:t>21.(1)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.                      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 (</w:t>
      </w:r>
      <w:r>
        <w:rPr>
          <w:rFonts w:ascii="宋体" w:hAnsi="宋体" w:cs="宋体" w:eastAsia="宋体"/>
          <w:sz w:val="29"/>
          <w:color w:val="000000"/>
          <w:b w:val="off"/>
          <w:i w:val="off"/>
        </w:rPr>
        <w:t>4分)</w:t>
      </w:r>
    </w:p>
    <w:p>
      <w:pPr>
        <w:wordWrap w:val="on"/>
        <w:autoSpaceDE w:val="off"/>
        <w:autoSpaceDN w:val="off"/>
        <w:spacing w:before="420" w:after="0" w:line="433" w:lineRule="atLeast"/>
        <w:ind w:left="820" w:right="160"/>
        <w:jc w:val="both"/>
        <w:textAlignment w:val="auto"/>
        <w:rPr>
          <w:sz w:val="29"/>
        </w:rPr>
      </w:pPr>
      <w:r>
        <w:rPr>
          <w:rFonts w:ascii="宋体" w:hAnsi="宋体" w:cs="宋体" w:eastAsia="宋体"/>
          <w:sz w:val="29"/>
          <w:color w:val="000000"/>
          <w:b w:val="off"/>
          <w:i w:val="off"/>
        </w:rPr>
        <w:t>21.(2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)          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520" w:after="0" w:line="180" w:lineRule="atLeast"/>
        <w:ind w:left="2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     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(6分)</w:t>
      </w:r>
    </w:p>
    <w:p>
      <w:pPr>
        <w:wordWrap w:val="on"/>
        <w:autoSpaceDE w:val="off"/>
        <w:autoSpaceDN w:val="off"/>
        <w:spacing w:before="1140" w:after="0" w:line="422" w:lineRule="atLeast"/>
        <w:ind w:left="20" w:right="900"/>
        <w:jc w:val="both"/>
        <w:textAlignment w:val="auto"/>
        <w:rPr>
          <w:sz w:val="29"/>
        </w:rPr>
      </w:pPr>
      <w:r>
        <w:rPr>
          <w:rFonts w:ascii="宋体" w:hAnsi="宋体" w:cs="宋体" w:eastAsia="宋体"/>
          <w:sz w:val="29"/>
          <w:color w:val="000000"/>
          <w:b w:val="off"/>
          <w:i w:val="off"/>
        </w:rPr>
        <w:t>22.(1)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               </w:t>
      </w:r>
      <w:r>
        <w:rPr>
          <w:rFonts w:ascii="宋体" w:hAnsi="宋体" w:cs="宋体" w:eastAsia="宋体"/>
          <w:sz w:val="29"/>
          <w:color w:val="000000"/>
          <w:b w:val="off"/>
          <w:i w:val="off"/>
        </w:rPr>
        <w:t>(8分)</w:t>
      </w:r>
    </w:p>
    <w:p>
      <w:pPr>
        <w:wordWrap w:val="on"/>
        <w:autoSpaceDE w:val="off"/>
        <w:autoSpaceDN w:val="off"/>
        <w:spacing w:before="620" w:after="0" w:line="423" w:lineRule="atLeast"/>
        <w:ind w:left="20" w:right="840"/>
        <w:jc w:val="both"/>
        <w:textAlignment w:val="auto"/>
        <w:rPr>
          <w:sz w:val="29"/>
        </w:rPr>
      </w:pPr>
      <w:r>
        <w:rPr>
          <w:rFonts w:ascii="宋体" w:hAnsi="宋体" w:cs="宋体" w:eastAsia="宋体"/>
          <w:sz w:val="29"/>
          <w:color w:val="000000"/>
          <w:b w:val="off"/>
          <w:i w:val="off"/>
        </w:rPr>
        <w:t>22.(2)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</w:t>
      </w:r>
      <w:r>
        <w:rPr>
          <w:rFonts w:ascii="宋体" w:hAnsi="宋体" w:cs="宋体" w:eastAsia="宋体"/>
          <w:sz w:val="29"/>
          <w:color w:val="000000"/>
          <w:u w:val="single"/>
          <w:b w:val="off"/>
          <w:i w:val="off"/>
        </w:rPr>
        <w:t xml:space="preserve">                                                              </w:t>
      </w:r>
      <w:r>
        <w:rPr>
          <w:rFonts w:ascii="宋体" w:hAnsi="宋体" w:cs="宋体" w:eastAsia="宋体"/>
          <w:sz w:val="29"/>
          <w:color w:val="000000"/>
          <w:b w:val="off"/>
          <w:i w:val="off"/>
        </w:rPr>
        <w:t>(6分)</w:t>
      </w:r>
    </w:p>
    <w:p>
      <w:pPr>
        <w:wordWrap w:val="on"/>
        <w:autoSpaceDE w:val="off"/>
        <w:autoSpaceDN w:val="off"/>
        <w:spacing w:before="280" w:after="0" w:line="440" w:lineRule="atLeast"/>
        <w:ind w:left="0" w:right="920" w:firstLine="2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23. (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1)   -              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             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               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              </w:t>
      </w:r>
    </w:p>
    <w:p>
      <w:pPr>
        <w:wordWrap w:val="on"/>
        <w:autoSpaceDE w:val="off"/>
        <w:autoSpaceDN w:val="off"/>
        <w:spacing w:before="220" w:after="0" w:line="200" w:lineRule="atLeast"/>
        <w:ind w:left="5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                         (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4分)</w:t>
      </w:r>
    </w:p>
    <w:p>
      <w:pPr>
        <w:wordWrap w:val="on"/>
        <w:autoSpaceDE w:val="off"/>
        <w:autoSpaceDN w:val="off"/>
        <w:spacing w:before="100" w:after="0" w:line="420" w:lineRule="atLeast"/>
        <w:ind w:left="20" w:right="940"/>
        <w:jc w:val="both"/>
        <w:textAlignment w:val="auto"/>
        <w:rPr>
          <w:sz w:val="17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320" w:space="1600"/>
            <w:col w:w="10320" w:space="0"/>
          </w:cols>
        </w:sect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23.(2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)                                                             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                </w:t>
      </w:r>
    </w:p>
    <w:p>
      <w:pPr>
        <w:wordWrap w:val="on"/>
        <w:autoSpaceDE w:val="off"/>
        <w:autoSpaceDN w:val="off"/>
        <w:spacing w:before="340" w:after="0" w:line="240" w:lineRule="atLeast"/>
        <w:ind w:left="9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请在各题目的答题区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作答，超出限定区域的答案无效</w:t>
      </w:r>
    </w:p>
    <w:p>
      <w:pPr>
        <w:wordWrap w:val="on"/>
        <w:autoSpaceDE w:val="off"/>
        <w:autoSpaceDN w:val="off"/>
        <w:spacing w:before="40" w:after="0" w:line="180" w:lineRule="atLeast"/>
        <w:ind w:left="1082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第 1 页 (共 2 页)</w:t>
      </w:r>
    </w:p>
    <w:sectPr>
      <w:type w:val="continuous"/>
      <w:pgSz w:w="23840" w:h="16820"/>
      <w:pgMar w:left="800" w:top="800" w:right="800" w:bottom="800" w:header="720" w:footer="720"/>
      <w:cols w:num="1"/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theme/theme-1.xml" Type="http://schemas.openxmlformats.org/officeDocument/2006/relationships/theme"/><Relationship Id="rId3" Target="media/image1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2025-01-16T12:38:53Z</dcterms:created>
  <dc:creator>Apache POI</dc:creator>
</cp:coreProperties>
</file>